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EE319" w14:textId="77777777" w:rsidR="008B243C" w:rsidRPr="00A50864" w:rsidRDefault="008B243C" w:rsidP="008B243C">
      <w:pPr>
        <w:rPr>
          <w:rFonts w:ascii="Calibri" w:hAnsi="Calibri" w:cs="Calibri"/>
          <w:sz w:val="18"/>
          <w:szCs w:val="18"/>
        </w:rPr>
      </w:pPr>
      <w:r w:rsidRPr="00A50864">
        <w:rPr>
          <w:rFonts w:ascii="Calibri" w:hAnsi="Calibri" w:cs="Calibri"/>
          <w:b/>
          <w:bCs/>
          <w:sz w:val="18"/>
          <w:szCs w:val="18"/>
        </w:rPr>
        <w:t>Semester 1, 2025 Narrative</w:t>
      </w:r>
    </w:p>
    <w:p w14:paraId="07BB024A" w14:textId="77777777" w:rsidR="008B243C" w:rsidRPr="00A50864" w:rsidRDefault="008B243C" w:rsidP="008B243C">
      <w:pPr>
        <w:rPr>
          <w:rFonts w:ascii="Calibri" w:hAnsi="Calibri" w:cs="Calibri"/>
          <w:sz w:val="18"/>
          <w:szCs w:val="18"/>
        </w:rPr>
      </w:pPr>
      <w:r w:rsidRPr="00A50864">
        <w:rPr>
          <w:rFonts w:ascii="Calibri" w:hAnsi="Calibri" w:cs="Calibri"/>
          <w:sz w:val="18"/>
          <w:szCs w:val="18"/>
        </w:rPr>
        <w:t> </w:t>
      </w:r>
    </w:p>
    <w:p w14:paraId="2C5379F2" w14:textId="77777777" w:rsidR="008B243C" w:rsidRPr="00A50864" w:rsidRDefault="008B243C" w:rsidP="008B243C">
      <w:pPr>
        <w:rPr>
          <w:rFonts w:ascii="Calibri" w:hAnsi="Calibri" w:cs="Calibri"/>
          <w:sz w:val="18"/>
          <w:szCs w:val="18"/>
        </w:rPr>
      </w:pPr>
      <w:r w:rsidRPr="00A50864">
        <w:rPr>
          <w:rFonts w:ascii="Calibri" w:hAnsi="Calibri" w:cs="Calibri"/>
          <w:sz w:val="18"/>
          <w:szCs w:val="18"/>
        </w:rPr>
        <w:t>Dear Harper,</w:t>
      </w:r>
    </w:p>
    <w:p w14:paraId="197A0113" w14:textId="77777777" w:rsidR="008B243C" w:rsidRPr="00A50864" w:rsidRDefault="008B243C" w:rsidP="008B243C">
      <w:pPr>
        <w:rPr>
          <w:rFonts w:ascii="Calibri" w:hAnsi="Calibri" w:cs="Calibri"/>
          <w:sz w:val="18"/>
          <w:szCs w:val="18"/>
        </w:rPr>
      </w:pPr>
      <w:r w:rsidRPr="00A50864">
        <w:rPr>
          <w:rFonts w:ascii="Calibri" w:hAnsi="Calibri" w:cs="Calibri"/>
          <w:sz w:val="18"/>
          <w:szCs w:val="18"/>
        </w:rPr>
        <w:t xml:space="preserve">This semester, you’ve shown real creative flair in your work, especially through your PLT and TAFE projects. It’s been great to see you exploring 3D modelling in Term 1, particularly your experiments with monolith structures, lighting, and textures. The rendered video you produced was a cool showcase of what you’ve been learning, and I really enjoyed seeing your work come to life. Your passion for visual storytelling and game design is clear, especially in Term 2 when you focused on modelling the endoskeleton for your game </w:t>
      </w:r>
      <w:r w:rsidRPr="00A50864">
        <w:rPr>
          <w:rFonts w:ascii="Calibri" w:hAnsi="Calibri" w:cs="Calibri"/>
          <w:i/>
          <w:iCs/>
          <w:sz w:val="18"/>
          <w:szCs w:val="18"/>
        </w:rPr>
        <w:t>Pressure</w:t>
      </w:r>
      <w:r w:rsidRPr="00A50864">
        <w:rPr>
          <w:rFonts w:ascii="Calibri" w:hAnsi="Calibri" w:cs="Calibri"/>
          <w:sz w:val="18"/>
          <w:szCs w:val="18"/>
        </w:rPr>
        <w:t>. The way you refined the hand and arm iterations until you were happy with the result shows strong perseverance and attention to detail.</w:t>
      </w:r>
    </w:p>
    <w:p w14:paraId="7887E64E" w14:textId="77777777" w:rsidR="008B243C" w:rsidRPr="00A50864" w:rsidRDefault="008B243C" w:rsidP="008B243C">
      <w:pPr>
        <w:rPr>
          <w:rFonts w:ascii="Calibri" w:hAnsi="Calibri" w:cs="Calibri"/>
          <w:sz w:val="18"/>
          <w:szCs w:val="18"/>
        </w:rPr>
      </w:pPr>
      <w:r w:rsidRPr="00A50864">
        <w:rPr>
          <w:rFonts w:ascii="Calibri" w:hAnsi="Calibri" w:cs="Calibri"/>
          <w:sz w:val="18"/>
          <w:szCs w:val="18"/>
        </w:rPr>
        <w:t>At TAFE, you’ve made great use of the learning opportunities. In Term 1, you gained a solid foundation in Adobe Photoshop and graphic design, and it's exciting to think about how that could feed into your future work in game design. This term, video editing became a big focus, and you clearly had a blast filming and editing scenes with your friends. Your enthusiasm really stood out—especially when recreating Fast and Furious scenes!</w:t>
      </w:r>
    </w:p>
    <w:p w14:paraId="109B2537" w14:textId="77777777" w:rsidR="008B243C" w:rsidRPr="00A50864" w:rsidRDefault="008B243C" w:rsidP="008B243C">
      <w:pPr>
        <w:rPr>
          <w:rFonts w:ascii="Calibri" w:hAnsi="Calibri" w:cs="Calibri"/>
          <w:sz w:val="18"/>
          <w:szCs w:val="18"/>
        </w:rPr>
      </w:pPr>
      <w:r w:rsidRPr="00A50864">
        <w:rPr>
          <w:rFonts w:ascii="Calibri" w:hAnsi="Calibri" w:cs="Calibri"/>
          <w:sz w:val="18"/>
          <w:szCs w:val="18"/>
        </w:rPr>
        <w:t xml:space="preserve">You also made strong contributions to your QCE subjects. It was great to see how much you enjoyed creative writing in English this term. You prepared well, planned your ideas, and used language features effectively to produce work you were proud of. For Maths, there’s </w:t>
      </w:r>
      <w:proofErr w:type="gramStart"/>
      <w:r w:rsidRPr="00A50864">
        <w:rPr>
          <w:rFonts w:ascii="Calibri" w:hAnsi="Calibri" w:cs="Calibri"/>
          <w:sz w:val="18"/>
          <w:szCs w:val="18"/>
        </w:rPr>
        <w:t>definitely room</w:t>
      </w:r>
      <w:proofErr w:type="gramEnd"/>
      <w:r w:rsidRPr="00A50864">
        <w:rPr>
          <w:rFonts w:ascii="Calibri" w:hAnsi="Calibri" w:cs="Calibri"/>
          <w:sz w:val="18"/>
          <w:szCs w:val="18"/>
        </w:rPr>
        <w:t xml:space="preserve"> for improvement—revisiting areas like finance next semester will help you feel more confident going into future assessments.</w:t>
      </w:r>
    </w:p>
    <w:p w14:paraId="2AEF7198" w14:textId="77777777" w:rsidR="008B243C" w:rsidRPr="00A50864" w:rsidRDefault="008B243C" w:rsidP="008B243C">
      <w:pPr>
        <w:rPr>
          <w:rFonts w:ascii="Calibri" w:hAnsi="Calibri" w:cs="Calibri"/>
          <w:sz w:val="18"/>
          <w:szCs w:val="18"/>
        </w:rPr>
      </w:pPr>
      <w:r w:rsidRPr="00A50864">
        <w:rPr>
          <w:rFonts w:ascii="Calibri" w:hAnsi="Calibri" w:cs="Calibri"/>
          <w:sz w:val="18"/>
          <w:szCs w:val="18"/>
        </w:rPr>
        <w:t xml:space="preserve">Your Social Action Project on nuclear energy has </w:t>
      </w:r>
      <w:r>
        <w:rPr>
          <w:rFonts w:ascii="Calibri" w:hAnsi="Calibri" w:cs="Calibri"/>
          <w:sz w:val="18"/>
          <w:szCs w:val="18"/>
        </w:rPr>
        <w:t xml:space="preserve">the </w:t>
      </w:r>
      <w:r w:rsidRPr="00A50864">
        <w:rPr>
          <w:rFonts w:ascii="Calibri" w:hAnsi="Calibri" w:cs="Calibri"/>
          <w:sz w:val="18"/>
          <w:szCs w:val="18"/>
        </w:rPr>
        <w:t>potential to make an impact. The idea to create a video is a great fit for your skills and interests—just make sure it's ready ahead of exhibition so you can share your message clearly.</w:t>
      </w:r>
    </w:p>
    <w:p w14:paraId="3EE59A0D" w14:textId="77777777" w:rsidR="008B243C" w:rsidRPr="00A50864" w:rsidRDefault="008B243C" w:rsidP="008B243C">
      <w:pPr>
        <w:rPr>
          <w:rFonts w:ascii="Calibri" w:hAnsi="Calibri" w:cs="Calibri"/>
          <w:sz w:val="18"/>
          <w:szCs w:val="18"/>
        </w:rPr>
      </w:pPr>
      <w:r w:rsidRPr="00A50864">
        <w:rPr>
          <w:rFonts w:ascii="Calibri" w:hAnsi="Calibri" w:cs="Calibri"/>
          <w:sz w:val="18"/>
          <w:szCs w:val="18"/>
        </w:rPr>
        <w:t xml:space="preserve">One of the most valuable reflections you made this term was on your own work ethic. You were honest about not feeling fully motivated, and that’s an important first step. </w:t>
      </w:r>
      <w:proofErr w:type="gramStart"/>
      <w:r w:rsidRPr="00A50864">
        <w:rPr>
          <w:rFonts w:ascii="Calibri" w:hAnsi="Calibri" w:cs="Calibri"/>
          <w:sz w:val="18"/>
          <w:szCs w:val="18"/>
        </w:rPr>
        <w:t>Next term,</w:t>
      </w:r>
      <w:proofErr w:type="gramEnd"/>
      <w:r w:rsidRPr="00A50864">
        <w:rPr>
          <w:rFonts w:ascii="Calibri" w:hAnsi="Calibri" w:cs="Calibri"/>
          <w:sz w:val="18"/>
          <w:szCs w:val="18"/>
        </w:rPr>
        <w:t xml:space="preserve"> let's work together on rebuilding that motivation and finding the right balance between creativity and consistency.</w:t>
      </w:r>
    </w:p>
    <w:p w14:paraId="0953C9A8" w14:textId="77777777" w:rsidR="008B243C" w:rsidRPr="00A50864" w:rsidRDefault="008B243C" w:rsidP="008B243C">
      <w:pPr>
        <w:rPr>
          <w:rFonts w:ascii="Calibri" w:hAnsi="Calibri" w:cs="Calibri"/>
          <w:sz w:val="18"/>
          <w:szCs w:val="18"/>
        </w:rPr>
      </w:pPr>
      <w:r w:rsidRPr="00A50864">
        <w:rPr>
          <w:rFonts w:ascii="Calibri" w:hAnsi="Calibri" w:cs="Calibri"/>
          <w:sz w:val="18"/>
          <w:szCs w:val="18"/>
        </w:rPr>
        <w:t>It’s clear that storytelling is where your passion lies, and I love that you’re looking to focus more on that next semester while continuing to build your 3D modelling skills on the side. You’ve got the tools and talent—you just need to back yourself and bring those ideas to life.</w:t>
      </w:r>
    </w:p>
    <w:p w14:paraId="6E6BD8D7" w14:textId="77777777" w:rsidR="008B243C" w:rsidRPr="00A50864" w:rsidRDefault="008B243C" w:rsidP="008B243C">
      <w:pPr>
        <w:rPr>
          <w:rFonts w:ascii="Calibri" w:hAnsi="Calibri" w:cs="Calibri"/>
          <w:sz w:val="18"/>
          <w:szCs w:val="18"/>
        </w:rPr>
      </w:pPr>
      <w:r w:rsidRPr="00A50864">
        <w:rPr>
          <w:rFonts w:ascii="Calibri" w:hAnsi="Calibri" w:cs="Calibri"/>
          <w:sz w:val="18"/>
          <w:szCs w:val="18"/>
        </w:rPr>
        <w:t>Looking forward to seeing what you create next.</w:t>
      </w:r>
    </w:p>
    <w:p w14:paraId="3A6AB3C1" w14:textId="77777777" w:rsidR="008B243C" w:rsidRPr="00A50864" w:rsidRDefault="008B243C" w:rsidP="008B243C">
      <w:pPr>
        <w:rPr>
          <w:rFonts w:ascii="Calibri" w:hAnsi="Calibri" w:cs="Calibri"/>
          <w:sz w:val="18"/>
          <w:szCs w:val="18"/>
        </w:rPr>
      </w:pPr>
      <w:r w:rsidRPr="00A50864">
        <w:rPr>
          <w:rFonts w:ascii="Calibri" w:hAnsi="Calibri" w:cs="Calibri"/>
          <w:sz w:val="18"/>
          <w:szCs w:val="18"/>
        </w:rPr>
        <w:t> </w:t>
      </w:r>
    </w:p>
    <w:p w14:paraId="2A7ED280" w14:textId="77777777" w:rsidR="008B243C" w:rsidRPr="00A50864" w:rsidRDefault="008B243C" w:rsidP="008B243C">
      <w:pPr>
        <w:rPr>
          <w:rFonts w:ascii="Calibri" w:hAnsi="Calibri" w:cs="Calibri"/>
          <w:sz w:val="18"/>
          <w:szCs w:val="18"/>
        </w:rPr>
      </w:pPr>
      <w:r w:rsidRPr="00A50864">
        <w:rPr>
          <w:rFonts w:ascii="Calibri" w:hAnsi="Calibri" w:cs="Calibri"/>
          <w:sz w:val="18"/>
          <w:szCs w:val="18"/>
        </w:rPr>
        <w:t>Kind regards,</w:t>
      </w:r>
    </w:p>
    <w:p w14:paraId="5E5E34BE" w14:textId="77777777" w:rsidR="008B243C" w:rsidRPr="00A50864" w:rsidRDefault="008B243C" w:rsidP="008B243C">
      <w:pPr>
        <w:tabs>
          <w:tab w:val="left" w:pos="5357"/>
        </w:tabs>
        <w:rPr>
          <w:rFonts w:ascii="Calibri" w:hAnsi="Calibri" w:cs="Calibri"/>
          <w:sz w:val="18"/>
          <w:szCs w:val="18"/>
        </w:rPr>
      </w:pPr>
      <w:r w:rsidRPr="00A50864">
        <w:rPr>
          <w:rFonts w:ascii="Calibri" w:hAnsi="Calibri" w:cs="Calibri"/>
          <w:sz w:val="18"/>
          <w:szCs w:val="18"/>
        </w:rPr>
        <w:t>Reyna</w:t>
      </w:r>
      <w:r>
        <w:rPr>
          <w:rFonts w:ascii="Calibri" w:hAnsi="Calibri" w:cs="Calibri"/>
          <w:sz w:val="18"/>
          <w:szCs w:val="18"/>
        </w:rPr>
        <w:tab/>
      </w:r>
    </w:p>
    <w:p w14:paraId="4D3D04EB" w14:textId="5759ADE0" w:rsidR="00E57F44" w:rsidRPr="008B243C" w:rsidRDefault="008B243C">
      <w:pPr>
        <w:rPr>
          <w:rFonts w:ascii="Calibri" w:hAnsi="Calibri" w:cs="Calibri"/>
          <w:sz w:val="18"/>
          <w:szCs w:val="18"/>
        </w:rPr>
      </w:pPr>
      <w:r>
        <w:rPr>
          <w:noProof/>
        </w:rPr>
        <w:drawing>
          <wp:anchor distT="0" distB="0" distL="114300" distR="114300" simplePos="0" relativeHeight="251659264" behindDoc="1" locked="0" layoutInCell="1" allowOverlap="1" wp14:anchorId="0BF10B60" wp14:editId="394E0F35">
            <wp:simplePos x="0" y="0"/>
            <wp:positionH relativeFrom="margin">
              <wp:posOffset>545455</wp:posOffset>
            </wp:positionH>
            <wp:positionV relativeFrom="paragraph">
              <wp:posOffset>419594</wp:posOffset>
            </wp:positionV>
            <wp:extent cx="4726738" cy="2971043"/>
            <wp:effectExtent l="0" t="0" r="0" b="1270"/>
            <wp:wrapNone/>
            <wp:docPr id="1041324672" name="Picture 18" descr="A group of people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324672" name="Picture 18" descr="A group of people posing for a picture&#10;&#10;AI-generated content may be incorrect."/>
                    <pic:cNvPicPr>
                      <a:picLocks noChangeAspect="1" noChangeArrowheads="1"/>
                    </pic:cNvPicPr>
                  </pic:nvPicPr>
                  <pic:blipFill rotWithShape="1">
                    <a:blip r:embed="rId4" cstate="print">
                      <a:extLst>
                        <a:ext uri="{BEBA8EAE-BF5A-486C-A8C5-ECC9F3942E4B}">
                          <a14:imgProps xmlns:a14="http://schemas.microsoft.com/office/drawing/2010/main">
                            <a14:imgLayer r:embed="rId5">
                              <a14:imgEffect>
                                <a14:brightnessContrast contrast="-20000"/>
                              </a14:imgEffect>
                            </a14:imgLayer>
                          </a14:imgProps>
                        </a:ext>
                        <a:ext uri="{28A0092B-C50C-407E-A947-70E740481C1C}">
                          <a14:useLocalDpi xmlns:a14="http://schemas.microsoft.com/office/drawing/2010/main" val="0"/>
                        </a:ext>
                      </a:extLst>
                    </a:blip>
                    <a:srcRect l="8154" t="17539" r="18025"/>
                    <a:stretch>
                      <a:fillRect/>
                    </a:stretch>
                  </pic:blipFill>
                  <pic:spPr bwMode="auto">
                    <a:xfrm>
                      <a:off x="0" y="0"/>
                      <a:ext cx="4738947" cy="297871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E57F44" w:rsidRPr="008B24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43C"/>
    <w:rsid w:val="00191B42"/>
    <w:rsid w:val="00707AA0"/>
    <w:rsid w:val="008B243C"/>
    <w:rsid w:val="00A426B5"/>
    <w:rsid w:val="00B06CF6"/>
    <w:rsid w:val="00D97D8E"/>
    <w:rsid w:val="00E57F44"/>
    <w:rsid w:val="00F77AA7"/>
    <w:rsid w:val="00FD32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69F8AD"/>
  <w15:chartTrackingRefBased/>
  <w15:docId w15:val="{233CD4C2-1B04-486C-8B60-8D32CB6FB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43C"/>
  </w:style>
  <w:style w:type="paragraph" w:styleId="Heading1">
    <w:name w:val="heading 1"/>
    <w:basedOn w:val="Normal"/>
    <w:next w:val="Normal"/>
    <w:link w:val="Heading1Char"/>
    <w:uiPriority w:val="9"/>
    <w:qFormat/>
    <w:rsid w:val="008B24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24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24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24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24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24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4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4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4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4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24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24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24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24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2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43C"/>
    <w:rPr>
      <w:rFonts w:eastAsiaTheme="majorEastAsia" w:cstheme="majorBidi"/>
      <w:color w:val="272727" w:themeColor="text1" w:themeTint="D8"/>
    </w:rPr>
  </w:style>
  <w:style w:type="paragraph" w:styleId="Title">
    <w:name w:val="Title"/>
    <w:basedOn w:val="Normal"/>
    <w:next w:val="Normal"/>
    <w:link w:val="TitleChar"/>
    <w:uiPriority w:val="10"/>
    <w:qFormat/>
    <w:rsid w:val="008B24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4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43C"/>
    <w:pPr>
      <w:spacing w:before="160"/>
      <w:jc w:val="center"/>
    </w:pPr>
    <w:rPr>
      <w:i/>
      <w:iCs/>
      <w:color w:val="404040" w:themeColor="text1" w:themeTint="BF"/>
    </w:rPr>
  </w:style>
  <w:style w:type="character" w:customStyle="1" w:styleId="QuoteChar">
    <w:name w:val="Quote Char"/>
    <w:basedOn w:val="DefaultParagraphFont"/>
    <w:link w:val="Quote"/>
    <w:uiPriority w:val="29"/>
    <w:rsid w:val="008B243C"/>
    <w:rPr>
      <w:i/>
      <w:iCs/>
      <w:color w:val="404040" w:themeColor="text1" w:themeTint="BF"/>
    </w:rPr>
  </w:style>
  <w:style w:type="paragraph" w:styleId="ListParagraph">
    <w:name w:val="List Paragraph"/>
    <w:basedOn w:val="Normal"/>
    <w:uiPriority w:val="34"/>
    <w:qFormat/>
    <w:rsid w:val="008B243C"/>
    <w:pPr>
      <w:ind w:left="720"/>
      <w:contextualSpacing/>
    </w:pPr>
  </w:style>
  <w:style w:type="character" w:styleId="IntenseEmphasis">
    <w:name w:val="Intense Emphasis"/>
    <w:basedOn w:val="DefaultParagraphFont"/>
    <w:uiPriority w:val="21"/>
    <w:qFormat/>
    <w:rsid w:val="008B243C"/>
    <w:rPr>
      <w:i/>
      <w:iCs/>
      <w:color w:val="0F4761" w:themeColor="accent1" w:themeShade="BF"/>
    </w:rPr>
  </w:style>
  <w:style w:type="paragraph" w:styleId="IntenseQuote">
    <w:name w:val="Intense Quote"/>
    <w:basedOn w:val="Normal"/>
    <w:next w:val="Normal"/>
    <w:link w:val="IntenseQuoteChar"/>
    <w:uiPriority w:val="30"/>
    <w:qFormat/>
    <w:rsid w:val="008B24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243C"/>
    <w:rPr>
      <w:i/>
      <w:iCs/>
      <w:color w:val="0F4761" w:themeColor="accent1" w:themeShade="BF"/>
    </w:rPr>
  </w:style>
  <w:style w:type="character" w:styleId="IntenseReference">
    <w:name w:val="Intense Reference"/>
    <w:basedOn w:val="DefaultParagraphFont"/>
    <w:uiPriority w:val="32"/>
    <w:qFormat/>
    <w:rsid w:val="008B24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2090</Characters>
  <Application>Microsoft Office Word</Application>
  <DocSecurity>0</DocSecurity>
  <Lines>17</Lines>
  <Paragraphs>4</Paragraphs>
  <ScaleCrop>false</ScaleCrop>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Reyna Abe</dc:creator>
  <cp:keywords/>
  <dc:description/>
  <cp:lastModifiedBy>Harper Logan</cp:lastModifiedBy>
  <cp:revision>2</cp:revision>
  <dcterms:created xsi:type="dcterms:W3CDTF">2026-10-14T23:28:00Z</dcterms:created>
  <dcterms:modified xsi:type="dcterms:W3CDTF">2026-10-14T23:28:00Z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6c4df987-da4d-41de-9e3d-5ceae1b6d554</vt:lpwstr>
  </property>
</Properties>
</file>